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8B6F" w14:textId="33633AD3" w:rsidR="00B10546" w:rsidRDefault="00B10546"/>
    <w:p w14:paraId="6BBE4243" w14:textId="3A3E7BBA" w:rsidR="00B10546" w:rsidRDefault="3A3CD7F8" w:rsidP="7F103131">
      <w:pPr>
        <w:spacing w:after="0"/>
        <w:jc w:val="center"/>
      </w:pPr>
      <w:r w:rsidRPr="7F103131">
        <w:rPr>
          <w:rFonts w:ascii="Arial" w:eastAsia="Arial" w:hAnsi="Arial" w:cs="Arial"/>
          <w:b/>
          <w:bCs/>
        </w:rPr>
        <w:t>AWARD NOTICE</w:t>
      </w:r>
    </w:p>
    <w:p w14:paraId="2C9BAFE7" w14:textId="7EF033FE" w:rsidR="00B10546" w:rsidRPr="00CB28B5" w:rsidRDefault="3A3CD7F8" w:rsidP="7F103131">
      <w:pPr>
        <w:spacing w:after="0"/>
        <w:jc w:val="center"/>
      </w:pPr>
      <w:r w:rsidRPr="00CB28B5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</w:t>
      </w:r>
    </w:p>
    <w:p w14:paraId="409CBC64" w14:textId="587CB8C7" w:rsidR="00B10546" w:rsidRDefault="3A3CD7F8" w:rsidP="7F103131">
      <w:pPr>
        <w:spacing w:after="0"/>
      </w:pPr>
      <w:r w:rsidRPr="00CB28B5">
        <w:rPr>
          <w:rFonts w:ascii="Arial" w:eastAsia="Arial" w:hAnsi="Arial" w:cs="Arial"/>
          <w:b/>
          <w:bCs/>
          <w:sz w:val="20"/>
          <w:szCs w:val="20"/>
          <w:lang w:val="en-GB"/>
        </w:rPr>
        <w:t>The Contracting Authority, DanChurchAid, is pleased</w:t>
      </w:r>
      <w:r w:rsidRPr="7F103131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to announce the following contract:</w:t>
      </w:r>
    </w:p>
    <w:p w14:paraId="7D42870F" w14:textId="13C89C95" w:rsidR="00B10546" w:rsidRDefault="3A3CD7F8" w:rsidP="7F103131">
      <w:pPr>
        <w:spacing w:after="0"/>
      </w:pPr>
      <w:r w:rsidRPr="7F103131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46"/>
        <w:gridCol w:w="4814"/>
      </w:tblGrid>
      <w:tr w:rsidR="7F103131" w14:paraId="005FDADA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44C3E" w14:textId="2CDC3058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Contract title: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45380" w14:textId="5A5AC50E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Thematic Evaluation of DCA and Partners’ Human Rights Based Approach to Saving Lives, Building Resilience and Fighting Extreme Inequality</w:t>
            </w:r>
          </w:p>
        </w:tc>
      </w:tr>
      <w:tr w:rsidR="7F103131" w14:paraId="207FFA79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B5077" w14:textId="52E2776F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Contract date</w:t>
            </w:r>
          </w:p>
          <w:p w14:paraId="283F43F6" w14:textId="210C3F20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415BA" w14:textId="6D14C4CA" w:rsidR="7F103131" w:rsidRDefault="7F103131" w:rsidP="7F103131">
            <w:pPr>
              <w:spacing w:before="100" w:after="100"/>
              <w:ind w:right="36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November 15, 2024</w:t>
            </w:r>
          </w:p>
        </w:tc>
      </w:tr>
      <w:tr w:rsidR="7F103131" w14:paraId="5407C0E8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9C91E" w14:textId="6AFA9343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FAB2D" w14:textId="350E941F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DanChurchAid</w:t>
            </w:r>
          </w:p>
        </w:tc>
      </w:tr>
      <w:tr w:rsidR="7F103131" w14:paraId="17D4B2C8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AC2FD" w14:textId="09CCB89D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Reference:</w:t>
            </w:r>
          </w:p>
          <w:p w14:paraId="4C0A28CE" w14:textId="3A21DFF2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9C503" w14:textId="2A9C8D5D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1857</w:t>
            </w:r>
          </w:p>
        </w:tc>
      </w:tr>
      <w:tr w:rsidR="7F103131" w14:paraId="2485BE52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4AF69" w14:textId="48F0E7D2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Contract value:</w:t>
            </w:r>
          </w:p>
          <w:p w14:paraId="6C564E7F" w14:textId="0082E901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E265D" w14:textId="702AB456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68</w:t>
            </w:r>
            <w:r w:rsidR="006E1292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678</w:t>
            </w:r>
            <w:r w:rsidR="006E1292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.00</w:t>
            </w:r>
            <w:r w:rsidR="53B3D766"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 USD</w:t>
            </w:r>
          </w:p>
        </w:tc>
      </w:tr>
      <w:tr w:rsidR="7F103131" w14:paraId="42ACA537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9286F" w14:textId="3BACF689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Number of offers received:</w:t>
            </w:r>
          </w:p>
          <w:p w14:paraId="59A99A47" w14:textId="3A5B65D8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E0014" w14:textId="4FB9EA93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  <w:tr w:rsidR="7F103131" w14:paraId="2BC7DC9C" w14:textId="77777777" w:rsidTr="00993581">
        <w:trPr>
          <w:trHeight w:val="30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F36AD" w14:textId="009E16C3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Name and country of successful contractor</w:t>
            </w:r>
          </w:p>
          <w:p w14:paraId="10657D05" w14:textId="3642DE5D" w:rsidR="7F103131" w:rsidRDefault="7F103131" w:rsidP="7F103131">
            <w:pPr>
              <w:spacing w:after="0"/>
              <w:ind w:left="644"/>
            </w:pPr>
            <w:r w:rsidRPr="7F10313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7BBF2" w14:textId="28AEC3C6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sz w:val="20"/>
                <w:szCs w:val="20"/>
                <w:lang w:val="en-GB"/>
              </w:rPr>
              <w:t>Progress Inc.</w:t>
            </w:r>
          </w:p>
          <w:p w14:paraId="315FEC3D" w14:textId="24602661" w:rsidR="7F103131" w:rsidRDefault="7F103131" w:rsidP="7F103131">
            <w:pPr>
              <w:spacing w:after="0"/>
            </w:pPr>
            <w:r w:rsidRPr="7F103131">
              <w:rPr>
                <w:rFonts w:ascii="Arial" w:eastAsia="Arial" w:hAnsi="Arial" w:cs="Arial"/>
                <w:sz w:val="20"/>
                <w:szCs w:val="20"/>
                <w:lang w:val="en-GB"/>
              </w:rPr>
              <w:t>Registered in Kenya, USA, Bangladesh, Nepal</w:t>
            </w:r>
          </w:p>
        </w:tc>
      </w:tr>
    </w:tbl>
    <w:p w14:paraId="65A56FB2" w14:textId="3E3FAABF" w:rsidR="00B10546" w:rsidRDefault="00B10546" w:rsidP="7F103131">
      <w:pPr>
        <w:spacing w:after="0"/>
        <w:rPr>
          <w:rFonts w:ascii="Arial" w:eastAsia="Arial" w:hAnsi="Arial" w:cs="Arial"/>
          <w:sz w:val="22"/>
          <w:szCs w:val="22"/>
          <w:lang w:val="en-GB"/>
        </w:rPr>
      </w:pPr>
    </w:p>
    <w:p w14:paraId="2C078E63" w14:textId="52DD96CA" w:rsidR="00B10546" w:rsidRDefault="00B10546"/>
    <w:sectPr w:rsidR="00B1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095C4"/>
    <w:rsid w:val="00100BF3"/>
    <w:rsid w:val="005376EC"/>
    <w:rsid w:val="006E1292"/>
    <w:rsid w:val="00993581"/>
    <w:rsid w:val="00A20869"/>
    <w:rsid w:val="00B10546"/>
    <w:rsid w:val="00CB28B5"/>
    <w:rsid w:val="00D05159"/>
    <w:rsid w:val="3A3CD7F8"/>
    <w:rsid w:val="53B3D766"/>
    <w:rsid w:val="69F095C4"/>
    <w:rsid w:val="7F10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095C4"/>
  <w15:chartTrackingRefBased/>
  <w15:docId w15:val="{78E13B47-33C0-4632-B292-B08B4A0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B4F577D6472469734FE649A4DDD9B" ma:contentTypeVersion="17" ma:contentTypeDescription="Create a new document." ma:contentTypeScope="" ma:versionID="6994454196dced5b036c0576b16e108a">
  <xsd:schema xmlns:xsd="http://www.w3.org/2001/XMLSchema" xmlns:xs="http://www.w3.org/2001/XMLSchema" xmlns:p="http://schemas.microsoft.com/office/2006/metadata/properties" xmlns:ns2="887a28d3-c191-406c-9bf4-ef8c5334c2a0" xmlns:ns3="5b353159-28bc-4398-8615-7898569c9fb7" targetNamespace="http://schemas.microsoft.com/office/2006/metadata/properties" ma:root="true" ma:fieldsID="993c5fd0cdc4527308b916806ba4a4be" ns2:_="" ns3:_="">
    <xsd:import namespace="887a28d3-c191-406c-9bf4-ef8c5334c2a0"/>
    <xsd:import namespace="5b353159-28bc-4398-8615-7898569c9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28d3-c191-406c-9bf4-ef8c5334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53159-28bc-4398-8615-7898569c9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515e8b-bcdc-45b4-b662-49109867c625}" ma:internalName="TaxCatchAll" ma:showField="CatchAllData" ma:web="5b353159-28bc-4398-8615-7898569c9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53159-28bc-4398-8615-7898569c9fb7" xsi:nil="true"/>
    <lcf76f155ced4ddcb4097134ff3c332f xmlns="887a28d3-c191-406c-9bf4-ef8c5334c2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2EE0E-3FB8-49FF-9617-1BE8D632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28d3-c191-406c-9bf4-ef8c5334c2a0"/>
    <ds:schemaRef ds:uri="5b353159-28bc-4398-8615-7898569c9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6AF98-DF99-490F-AFE4-D192FB2840AB}">
  <ds:schemaRefs>
    <ds:schemaRef ds:uri="http://schemas.microsoft.com/office/2006/metadata/properties"/>
    <ds:schemaRef ds:uri="http://schemas.microsoft.com/office/infopath/2007/PartnerControls"/>
    <ds:schemaRef ds:uri="5b353159-28bc-4398-8615-7898569c9fb7"/>
    <ds:schemaRef ds:uri="887a28d3-c191-406c-9bf4-ef8c5334c2a0"/>
  </ds:schemaRefs>
</ds:datastoreItem>
</file>

<file path=customXml/itemProps3.xml><?xml version="1.0" encoding="utf-8"?>
<ds:datastoreItem xmlns:ds="http://schemas.openxmlformats.org/officeDocument/2006/customXml" ds:itemID="{6B952654-D3FB-4ECF-A638-65372E96B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Anne Icayan</dc:creator>
  <cp:keywords/>
  <dc:description/>
  <cp:lastModifiedBy>Grethe Rosenberg Nørgaard</cp:lastModifiedBy>
  <cp:revision>8</cp:revision>
  <dcterms:created xsi:type="dcterms:W3CDTF">2024-12-23T11:17:00Z</dcterms:created>
  <dcterms:modified xsi:type="dcterms:W3CDTF">2025-02-04T13:40:00Z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0x010100FC1B4F577D6472469734FE649A4DDD9B</vt:lpwstr>
  </property>
  <property fmtid="{D5CDD505-2E9C-101B-9397-08002B2CF9AE}" pid="3" name="MediaServiceImageTags">
    <vt:lpwstr/>
  </property>
</Properties>
</file>